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92" w:rsidRDefault="00FA3F92" w:rsidP="00FA3F9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FA3F92" w:rsidRDefault="00FA3F92" w:rsidP="00FA3F9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A3F92" w:rsidRDefault="00FA3F92" w:rsidP="00FA3F9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МИРОШКИНСКИЙ СЕЛЬСОВЕТ</w:t>
      </w:r>
    </w:p>
    <w:p w:rsidR="00FA3F92" w:rsidRDefault="00FA3F92" w:rsidP="00FA3F9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ПЕРВОМАЙСКОГО РАЙОНА</w:t>
      </w:r>
    </w:p>
    <w:p w:rsidR="00FA3F92" w:rsidRDefault="00FA3F92" w:rsidP="00FA3F9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ОРЕНБУРГСКОЙ ОБЛАСТИ</w:t>
      </w:r>
    </w:p>
    <w:p w:rsidR="00FA3F92" w:rsidRDefault="00FA3F92" w:rsidP="00FA3F92">
      <w:pPr>
        <w:spacing w:line="240" w:lineRule="exact"/>
        <w:ind w:right="3955"/>
        <w:jc w:val="both"/>
        <w:rPr>
          <w:rFonts w:ascii="Times New Roman" w:hAnsi="Times New Roman"/>
          <w:sz w:val="24"/>
          <w:szCs w:val="24"/>
        </w:rPr>
      </w:pPr>
    </w:p>
    <w:p w:rsidR="00FA3F92" w:rsidRDefault="00FA3F92" w:rsidP="00FA3F92">
      <w:pPr>
        <w:tabs>
          <w:tab w:val="left" w:pos="3792"/>
        </w:tabs>
        <w:spacing w:line="240" w:lineRule="exact"/>
        <w:ind w:right="3955"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Arial" w:hAnsi="Arial" w:cs="Arial"/>
          <w:b/>
          <w:sz w:val="28"/>
          <w:szCs w:val="28"/>
        </w:rPr>
        <w:tab/>
      </w:r>
    </w:p>
    <w:p w:rsidR="00FA3F92" w:rsidRDefault="00FA3F92" w:rsidP="00FA3F92">
      <w:pPr>
        <w:spacing w:line="240" w:lineRule="exact"/>
        <w:ind w:right="3955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12.08.2016 №53</w:t>
      </w:r>
    </w:p>
    <w:p w:rsidR="00FA3F92" w:rsidRDefault="00FA3F92" w:rsidP="00FA3F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профилактике </w:t>
      </w:r>
    </w:p>
    <w:p w:rsidR="00FA3F92" w:rsidRDefault="00FA3F92" w:rsidP="00FA3F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терроризма и экстремизма, минимизации и </w:t>
      </w:r>
    </w:p>
    <w:p w:rsidR="00FA3F92" w:rsidRDefault="00FA3F92" w:rsidP="00FA3F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(или) ликвидации последствий их проявлений </w:t>
      </w:r>
    </w:p>
    <w:p w:rsidR="00FA3F92" w:rsidRDefault="00FA3F92" w:rsidP="00FA3F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p w:rsidR="00FA3F92" w:rsidRDefault="00FA3F92" w:rsidP="00FA3F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Мирошкинский сельсовет Первомайского </w:t>
      </w:r>
    </w:p>
    <w:p w:rsidR="00FA3F92" w:rsidRDefault="00FA3F92" w:rsidP="00FA3F9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района Оренбургской области</w:t>
      </w:r>
    </w:p>
    <w:p w:rsidR="00FA3F92" w:rsidRDefault="00FA3F92" w:rsidP="00FA3F92">
      <w:pPr>
        <w:rPr>
          <w:rFonts w:ascii="Arial" w:hAnsi="Arial" w:cs="Arial"/>
          <w:sz w:val="24"/>
          <w:szCs w:val="24"/>
        </w:rPr>
      </w:pPr>
    </w:p>
    <w:p w:rsidR="00FA3F92" w:rsidRDefault="00FA3F92" w:rsidP="00FA3F9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06.03.2006 № 35-Ф3 «О противодействии терроризму», Федеральным законом от 25.07.2002 № 114-ФЗ «О противодействии экстремистской деятельности», Концепцией противодействия терроризму в Российской Федерации, утвержденной Президентом Российской Федерации  05.10.2009, руководствуясь  Уставом муниципального образования Мирошкинский сельсовет, Совет депутатов муниципального образования Мирошкинский сельсовет Первомайского района РЕШИЛ:</w:t>
      </w:r>
    </w:p>
    <w:p w:rsidR="00FA3F92" w:rsidRDefault="00FA3F92" w:rsidP="00FA3F9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Утвердить</w:t>
      </w:r>
      <w:r>
        <w:rPr>
          <w:rFonts w:ascii="Times New Roman" w:hAnsi="Times New Roman"/>
          <w:sz w:val="28"/>
          <w:szCs w:val="28"/>
        </w:rPr>
        <w:tab/>
        <w:t>Положение о профилактике терроризма и экстремизма, минимизации и (или) ликвидации последствий их проявлений  на территории муниципального образования Мирошкинский сельсовет Первомайского района Оренбургской области согласно приложения.</w:t>
      </w:r>
    </w:p>
    <w:p w:rsidR="00FA3F92" w:rsidRDefault="00FA3F92" w:rsidP="00FA3F9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Настоящее</w:t>
      </w:r>
      <w:r>
        <w:rPr>
          <w:rFonts w:ascii="Times New Roman" w:hAnsi="Times New Roman"/>
          <w:sz w:val="28"/>
          <w:szCs w:val="28"/>
        </w:rPr>
        <w:tab/>
        <w:t>решение вступает в силу после его обнародования в установленном порядке в соответствии с действующим законодательством.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 председателей постоянных депутатских комиссий Совета депутатов муниципального образования Мирошкинский сельсовет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A3F92" w:rsidRDefault="00FA3F92" w:rsidP="00FA3F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3F92" w:rsidRDefault="00FA3F92" w:rsidP="00FA3F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A3F92" w:rsidRDefault="00FA3F92" w:rsidP="00FA3F92">
      <w:pPr>
        <w:pStyle w:val="a4"/>
        <w:tabs>
          <w:tab w:val="left" w:pos="66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Мирошкинский сельсовет</w:t>
      </w:r>
      <w:r>
        <w:rPr>
          <w:rFonts w:ascii="Times New Roman" w:hAnsi="Times New Roman"/>
          <w:sz w:val="28"/>
          <w:szCs w:val="28"/>
        </w:rPr>
        <w:tab/>
        <w:t>О.Г.Луконина</w:t>
      </w:r>
    </w:p>
    <w:p w:rsidR="00FA3F92" w:rsidRDefault="00FA3F92" w:rsidP="00FA3F9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3F92" w:rsidRDefault="00FA3F92" w:rsidP="00FA3F92">
      <w:pPr>
        <w:rPr>
          <w:rFonts w:ascii="Arial" w:hAnsi="Arial" w:cs="Arial"/>
        </w:rPr>
      </w:pPr>
    </w:p>
    <w:p w:rsidR="00FA3F92" w:rsidRDefault="00FA3F92" w:rsidP="00FA3F92">
      <w:pPr>
        <w:spacing w:line="240" w:lineRule="exact"/>
        <w:jc w:val="both"/>
        <w:rPr>
          <w:rFonts w:ascii="Arial" w:hAnsi="Arial" w:cs="Arial"/>
        </w:rPr>
      </w:pPr>
    </w:p>
    <w:p w:rsidR="00FA3F92" w:rsidRDefault="00FA3F92" w:rsidP="00FA3F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A3F92" w:rsidRDefault="00FA3F92" w:rsidP="00FA3F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  </w:t>
      </w:r>
    </w:p>
    <w:p w:rsidR="00FA3F92" w:rsidRDefault="00FA3F92" w:rsidP="00FA3F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FA3F92" w:rsidRDefault="00FA3F92" w:rsidP="00FA3F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Мирошкинский сельсовет </w:t>
      </w:r>
    </w:p>
    <w:p w:rsidR="00FA3F92" w:rsidRDefault="00FA3F92" w:rsidP="00FA3F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района</w:t>
      </w:r>
    </w:p>
    <w:p w:rsidR="00FA3F92" w:rsidRDefault="00FA3F92" w:rsidP="00FA3F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Оренбургской области </w:t>
      </w:r>
    </w:p>
    <w:p w:rsidR="00FA3F92" w:rsidRDefault="00FA3F92" w:rsidP="00FA3F92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12.08.2016 №53</w:t>
      </w:r>
    </w:p>
    <w:p w:rsidR="00FA3F92" w:rsidRDefault="00FA3F92" w:rsidP="00FA3F92">
      <w:pPr>
        <w:rPr>
          <w:rFonts w:ascii="Arial" w:hAnsi="Arial" w:cs="Arial"/>
          <w:sz w:val="32"/>
          <w:szCs w:val="32"/>
        </w:rPr>
      </w:pPr>
    </w:p>
    <w:p w:rsidR="00FA3F92" w:rsidRDefault="00FA3F92" w:rsidP="00FA3F92">
      <w:pPr>
        <w:rPr>
          <w:rFonts w:ascii="Arial" w:hAnsi="Arial" w:cs="Arial"/>
          <w:sz w:val="24"/>
          <w:szCs w:val="24"/>
        </w:rPr>
      </w:pPr>
    </w:p>
    <w:p w:rsidR="00FA3F92" w:rsidRDefault="00FA3F92" w:rsidP="00FA3F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A3F92" w:rsidRDefault="00FA3F92" w:rsidP="00FA3F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профилактике терроризма и экстремизма, минимизации и (или) ликвидации последствий их проявлений на территории</w:t>
      </w:r>
      <w:r>
        <w:rPr>
          <w:rFonts w:ascii="Times New Roman" w:hAnsi="Times New Roman"/>
          <w:b/>
          <w:sz w:val="28"/>
          <w:szCs w:val="28"/>
        </w:rPr>
        <w:tab/>
        <w:t>муниципального образования Мирошкинский сельсовет Первомайского района Оренбургской области</w:t>
      </w:r>
    </w:p>
    <w:p w:rsidR="00FA3F92" w:rsidRDefault="00FA3F92" w:rsidP="00FA3F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Положение)</w:t>
      </w:r>
    </w:p>
    <w:p w:rsidR="00FA3F92" w:rsidRDefault="00FA3F92" w:rsidP="00FA3F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A3F92" w:rsidRDefault="00FA3F92" w:rsidP="00FA3F9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1.Положение  разработано в целях предупреждения терроризма и экстремизма, определяет задачи, меры в профилактике терроризма и экстремизма, минимизации и (или) ликвидации последствий их проявлений на территории сельсовета, направления деятельности органов местного самоуправления сельсовета в указанной сфере.</w:t>
      </w:r>
    </w:p>
    <w:p w:rsidR="00FA3F92" w:rsidRDefault="00FA3F92" w:rsidP="00FA3F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Задачи профилактики терроризма и экстремизма, а также в минимизации и (или) ликвидации последствий их проявлений на территории</w:t>
      </w:r>
      <w:r>
        <w:rPr>
          <w:rFonts w:ascii="Times New Roman" w:hAnsi="Times New Roman"/>
          <w:b/>
          <w:sz w:val="28"/>
          <w:szCs w:val="28"/>
        </w:rPr>
        <w:tab/>
        <w:t xml:space="preserve">муниципального образования Мирошкинский сельсовет </w:t>
      </w:r>
    </w:p>
    <w:p w:rsidR="00FA3F92" w:rsidRDefault="00FA3F92" w:rsidP="00FA3F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Задачами противодействия терроризма и экстремизма, минимизации и (или) ликвидации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последствий их проявлений на территории</w:t>
      </w:r>
      <w:r>
        <w:rPr>
          <w:rFonts w:ascii="Times New Roman" w:hAnsi="Times New Roman"/>
          <w:sz w:val="28"/>
          <w:szCs w:val="28"/>
        </w:rPr>
        <w:tab/>
        <w:t>сельсовета  являются: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разработка мер и осуществление мероприятий по выявлению и устранению причин и условий, способствующих возникновению и распространению экстремистской деятельности и терроризма;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противодействие распространению идеологии терроризма и экстремистским проявлениям путем обеспечения защиты информационного пространства, совершенствование системы информационного противодействия терроризму и экстремизму (мониторинг средств массовой информации и социальных сетей, подготовка и размещение в средствах массовой информации антитеррористических и антиэкстремистских материалов, внедрение и использование технических средств защиты </w:t>
      </w:r>
      <w:r>
        <w:rPr>
          <w:rFonts w:ascii="Times New Roman" w:hAnsi="Times New Roman"/>
          <w:sz w:val="28"/>
          <w:szCs w:val="28"/>
        </w:rPr>
        <w:lastRenderedPageBreak/>
        <w:t>информации муниципальных сетей, недопущение наличия свастики и иных элементов экстремистской направленности на объектах инфраструктуры и иное);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формирование у граждан, проживающих на территории сельсовета,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 и гражданина;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воспитательная работа среди детей и молодежи, направленная на устранение причин и условий, способствующих совершению действий террористического и экстремистского характера, формирование толерантности в молодежной среде, профилактика агрессивного поведения;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активизация работы по информационно-пропагандистскому просвещению граждан,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проживающих на территории сельсовета, по вопросам противодействия терроризму и экстремизму;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обеспечение скоординированной работы органов местного самоуправления сельсовета с общественными и религиозными организациями (объединениями), другими институтами гражданского общества и жителями сельсовета;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>участие в работе межведомственной комиссии по вопросам противодействия проявлениям экстремизма на территории</w:t>
      </w:r>
      <w:r>
        <w:rPr>
          <w:rFonts w:ascii="Times New Roman" w:hAnsi="Times New Roman"/>
          <w:sz w:val="28"/>
          <w:szCs w:val="28"/>
        </w:rPr>
        <w:tab/>
        <w:t xml:space="preserve"> сельсовета по рассмотрению вопросов, входящих в компетенцию органов местного самоуправления</w:t>
      </w:r>
      <w:r>
        <w:rPr>
          <w:rFonts w:ascii="Times New Roman" w:hAnsi="Times New Roman"/>
          <w:sz w:val="28"/>
          <w:szCs w:val="28"/>
        </w:rPr>
        <w:tab/>
        <w:t>сельсовета;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  <w:t>уменьшение проявления экстремизма и негативного отношения к лицам других национальностей и религиозных конфессий;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  <w:t>обеспечение безопасности граждан, проживающих на территории сельсовета, и защищенности потенциальных объектов от террористических посягательств, в том числе критически важных объектов инфраструктуры и жизнеобеспечения, а также в местах массового пребывания людей;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ab/>
        <w:t>повышение антитеррористической защищенности объектов, находящихся в муниципальной собственности;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ab/>
        <w:t>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ab/>
        <w:t>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ab/>
        <w:t>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 муниципального образования;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ab/>
        <w:t>восстановление поврежденных или разрушенных в результате террористического акта;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15)</w:t>
      </w:r>
      <w:r>
        <w:rPr>
          <w:rFonts w:ascii="Times New Roman" w:hAnsi="Times New Roman"/>
          <w:sz w:val="28"/>
          <w:szCs w:val="28"/>
        </w:rPr>
        <w:tab/>
        <w:t>осуществление мер по материально-техническому и финансовому обеспечению профилактики терроризма и экстремизма;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ab/>
        <w:t>содействие правоохранительным органам в выявлении правонарушений и преступлений террористической и экстремистской направленности;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ab/>
        <w:t>решение иных задач в пределах полномочий органов местного самоуправления сельсовета.</w:t>
      </w:r>
    </w:p>
    <w:p w:rsidR="00FA3F92" w:rsidRDefault="00FA3F92" w:rsidP="00FA3F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3F92" w:rsidRDefault="00FA3F92" w:rsidP="00FA3F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 xml:space="preserve">Меры, принимаемые по профилактике терроризма и экстремизма, минимизации и (или) ликвидации последствий их на территории </w:t>
      </w:r>
      <w:r>
        <w:rPr>
          <w:rFonts w:ascii="Times New Roman" w:hAnsi="Times New Roman"/>
          <w:b/>
          <w:sz w:val="28"/>
          <w:szCs w:val="28"/>
        </w:rPr>
        <w:tab/>
        <w:t>муниципального образования Мирошкинский сельсовет</w:t>
      </w:r>
    </w:p>
    <w:p w:rsidR="00FA3F92" w:rsidRDefault="00FA3F92" w:rsidP="00FA3F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При осуществлении деятельности по профилактике терроризма и экстремизма, а также минимизации и (или) ликвидации последствий их проявлений на территории сельсовета применяются меры, направленные на снижение уровня угроз террористических актов и экстремистских проявлений, к которым относятся: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напряженности);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социально-экономические (оздоровление экономики муниципального образования, обеспечение социальной защиты населения);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правовые (регулирование миграционных процессов и порядка использования информационно-коммуникационных систем);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информационные (разъяснение сущности терроризма и экстремизма и их общественной опасности, формирование стойкого неприятия идеологии насилия, а также привлечение граждан к участию в противодействии терроризму и экстремизму);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FA3F92" w:rsidRDefault="00FA3F92" w:rsidP="00FA3F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3F92" w:rsidRDefault="00FA3F92" w:rsidP="00FA3F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</w:t>
      </w:r>
      <w:r>
        <w:rPr>
          <w:rFonts w:ascii="Times New Roman" w:hAnsi="Times New Roman"/>
          <w:b/>
          <w:sz w:val="28"/>
          <w:szCs w:val="28"/>
        </w:rPr>
        <w:tab/>
        <w:t xml:space="preserve">Деятельность органов местного самоуправления муниципального образования Мирошкинский сельсовет в сфере профилактики терроризма и экстремизма, минимизации и (или) ликвидации </w:t>
      </w:r>
      <w:r>
        <w:rPr>
          <w:rFonts w:ascii="Times New Roman" w:hAnsi="Times New Roman"/>
          <w:b/>
          <w:sz w:val="28"/>
          <w:szCs w:val="28"/>
        </w:rPr>
        <w:lastRenderedPageBreak/>
        <w:t>последствий их проявлений на территории муниципального образования Мирошкинский сельсовет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Совет депутатов сельсовета осуществляет деятельность по следующим направлениям: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принятие нормативных правовых актов по вопросам профилактики терроризма и экстремизма, минимизации и (или) ликвидации последствий их проявлений на территории сельсовета;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контроль исполнения принятых решений в сфере профилактики терроризма и экстремизма, минимизации и (или) ликвидации последствий их проявлений на территории сельсовета;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иная деятельность в соответствии с законодательством Российской Федерации, Оренбургской области, Уставом сельсовета, настоящим Положением, муниципальными правовыми актами.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Администрация сельсовета осуществляет деятельность по следующим направлениям: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улучшение социально-экономической, общественно-политической и правовой ситуации на территории сельсовета;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разработка, реализация и оценка эффективности муниципальных программ в сфере профилактики терроризма и экстремизма, минимизации и (или) ликвидации последствий их проявлений на территории</w:t>
      </w:r>
      <w:r>
        <w:rPr>
          <w:rFonts w:ascii="Times New Roman" w:hAnsi="Times New Roman"/>
          <w:sz w:val="28"/>
          <w:szCs w:val="28"/>
        </w:rPr>
        <w:tab/>
        <w:t>сельсовета;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принятие правовых актов по вопросам профилактики терроризма и экстремизма, минимизации и (или) ликвидации последствий их проявлений на территории сельсовета;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определение прав, обязанностей и ответственности уполномоченных лиц органов местного самоуправления сельсовета;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профилактика терроризма и экстремизма, минимизации и (или) ликвидации последствий проявлений терроризма и экстремизма осуществлять во взаимодействии с правоохранительными органами, общественными объединениями, гражданами сельсовета;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привлечение органов местного самоуправления сельсовета, муниципальных учреждений и предприятий в пределах их компетенции по проведению мероприятий по профилактике терроризма и экстремизма, минимизации и (или) ликвидации последствий их проявлений на территории сельсовета;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>обеспечение скоординированной работы органов местного самоуправления сельсовета, а также муниципальных учреждений и предприятий с общественными и религиозными организациями (объединениями), другими институтами гражданского общества и гражданами;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  <w:t>иные полномочия в соответствии с законодательством Российской Федерации, Оренбургской области, Уставом сельсовета, настоящим Положением, муниципальными правовыми актами.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Органы местного самоуправления сельсовета, муниципальные учреждения и предприятия</w:t>
      </w:r>
      <w:r>
        <w:rPr>
          <w:rFonts w:ascii="Times New Roman" w:hAnsi="Times New Roman"/>
          <w:sz w:val="28"/>
          <w:szCs w:val="28"/>
        </w:rPr>
        <w:tab/>
        <w:t xml:space="preserve">сельсовета в целях профилактики терроризма и </w:t>
      </w:r>
      <w:r>
        <w:rPr>
          <w:rFonts w:ascii="Times New Roman" w:hAnsi="Times New Roman"/>
          <w:sz w:val="28"/>
          <w:szCs w:val="28"/>
        </w:rPr>
        <w:lastRenderedPageBreak/>
        <w:t>экстремизма, минимизации и (или) ликвидации последствий их проявлений на территории сельсовета осуществляют деятельность по следующим направлениям: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участие в комиссионных обследованиях подведомственных объектов, расположенных в границах</w:t>
      </w:r>
      <w:r>
        <w:rPr>
          <w:rFonts w:ascii="Times New Roman" w:hAnsi="Times New Roman"/>
          <w:sz w:val="28"/>
          <w:szCs w:val="28"/>
        </w:rPr>
        <w:tab/>
        <w:t xml:space="preserve"> сельсовета, на предмет их антитеррористической защищенности;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анализ состояния антитеррористической защищенности подведомственных объектов, принятие мер по антитеррористической защищенности наиболее уязвимых объектов;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определение прав, обязанностей и ответственности должностных лиц органов местного самоуправления сельсовета, ответственных за проведение мероприятий по профилактике терроризма и экстремизма;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представление информации в правоохранительные органы о действующих на территории сельсовета общественных и религиозных объединениях граждан, неформальных объединениях молодежи;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принятие дополнительных мер по недопущению осуществления экстремистской деятельности при проведении публичных мероприятий на территории сельсовета;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организация и проведение воспитательных, пропагандистских и агитационных мероприятий по вопросам профилактики терроризма и экстремизма (разработка и распространение памяток, листовок, пособий, размещение информации в средствах массовой информации, лекции, вечера вопросов и ответов, консультации, показ учебных фильмов и иное);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>повышение правовой культуры жителей</w:t>
      </w:r>
      <w:r>
        <w:rPr>
          <w:rFonts w:ascii="Times New Roman" w:hAnsi="Times New Roman"/>
          <w:sz w:val="28"/>
          <w:szCs w:val="28"/>
        </w:rPr>
        <w:tab/>
        <w:t>сельсовета посредством размещения в средствах массовой информации материалов, посвященных действующему законодательству, устанавливающему ответственность за действия, направленные на возбуждение социальной, расовой, национальной и религиозной розни;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  <w:t>проверка объектов муниципальной собственности на предмет наличия визуальных элементов экстремистской направленности (экстремистская символика, надписи, плакаты, листовки и иное);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  <w:t>мониторинг религиозной ситуации и анализ деятельности религиозных объединений, неформальных объединений молодежи с целью своевременного выявления возможных конфликтов на религиозной почве, экстремистских проявлений;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ab/>
        <w:t>повышение квалификации и профессиональной подготовки должностных лиц органов местного самоуправления сельсовета, муниципальных предприятий и учреждений, отвечающих за организацию работы по профилактике терроризма и экстремизма, минимизации и (или) ликвидации последствий их проявлений на территории сельсовета;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ab/>
        <w:t>информирование жителей сельсовета об угрозах террористического и экстремистского характера, а также о принятых в связи с этим мерах;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ab/>
        <w:t xml:space="preserve">участие в организации своевременного проведения аварийно-спасательных работ при совершении террористического акта на объектах </w:t>
      </w:r>
      <w:r>
        <w:rPr>
          <w:rFonts w:ascii="Times New Roman" w:hAnsi="Times New Roman"/>
          <w:sz w:val="28"/>
          <w:szCs w:val="28"/>
        </w:rPr>
        <w:lastRenderedPageBreak/>
        <w:t>муниципальной собственности, оказания медицинской и иной помощи лицам, участвующим в его пресечении, а также лицам, пострадавшим в результате террористического акта, их последующей социальной и психологической реабилитации;</w:t>
      </w:r>
    </w:p>
    <w:p w:rsidR="00FA3F92" w:rsidRDefault="00FA3F92" w:rsidP="00FA3F9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ab/>
        <w:t>участие в минимизации последствий террористического акта и его неблагоприятного морально-психологического воздействия на общество или отдельные социальные группы жителей сельсовета.</w:t>
      </w:r>
    </w:p>
    <w:p w:rsidR="00FA3F92" w:rsidRDefault="00FA3F92" w:rsidP="00FA3F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F92" w:rsidRDefault="00FA3F92" w:rsidP="00FA3F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</w:t>
      </w:r>
      <w:r>
        <w:rPr>
          <w:rFonts w:ascii="Times New Roman" w:hAnsi="Times New Roman"/>
          <w:b/>
          <w:sz w:val="28"/>
          <w:szCs w:val="28"/>
        </w:rPr>
        <w:tab/>
        <w:t>Расходные обязательства</w:t>
      </w:r>
    </w:p>
    <w:p w:rsidR="00FA3F92" w:rsidRDefault="00FA3F92" w:rsidP="00FA3F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3F92" w:rsidRDefault="00FA3F92" w:rsidP="00FA3F9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7.Финансовое обеспечение профилактики терроризма и экстремизма, минимизации и (или) ликвидации их последствий на территории сельсовета осуществляется за счет средств местного бюджета.</w:t>
      </w:r>
    </w:p>
    <w:p w:rsidR="00FA3F92" w:rsidRDefault="00FA3F92" w:rsidP="00FA3F92">
      <w:pPr>
        <w:rPr>
          <w:rFonts w:ascii="Times New Roman" w:hAnsi="Times New Roman"/>
          <w:sz w:val="28"/>
          <w:szCs w:val="28"/>
        </w:rPr>
      </w:pPr>
    </w:p>
    <w:p w:rsidR="00FA3F92" w:rsidRDefault="00FA3F92" w:rsidP="00FA3F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3F92" w:rsidRDefault="00FA3F92" w:rsidP="00FA3F92"/>
    <w:p w:rsidR="00FA3F92" w:rsidRDefault="00FA3F92" w:rsidP="00FA3F92"/>
    <w:p w:rsidR="00FA3F92" w:rsidRDefault="00FA3F92" w:rsidP="00FA3F92"/>
    <w:p w:rsidR="00FA3F92" w:rsidRDefault="00FA3F92" w:rsidP="00FA3F92"/>
    <w:p w:rsidR="008F2DD0" w:rsidRDefault="008F2DD0"/>
    <w:sectPr w:rsidR="008F2DD0" w:rsidSect="008F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F92"/>
    <w:rsid w:val="00661F62"/>
    <w:rsid w:val="0085519F"/>
    <w:rsid w:val="008F2DD0"/>
    <w:rsid w:val="00DE1814"/>
    <w:rsid w:val="00FA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A3F9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FA3F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2018-11-06T07:00:00Z</dcterms:created>
  <dcterms:modified xsi:type="dcterms:W3CDTF">2018-11-06T07:00:00Z</dcterms:modified>
</cp:coreProperties>
</file>